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7" w:rsidRDefault="00B55357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-361949</wp:posOffset>
            </wp:positionH>
            <wp:positionV relativeFrom="paragraph">
              <wp:posOffset>-90170</wp:posOffset>
            </wp:positionV>
            <wp:extent cx="8053705" cy="2015067"/>
            <wp:effectExtent l="1905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3705" cy="201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357" w:rsidRPr="00B55357" w:rsidRDefault="00B55357" w:rsidP="00B55357"/>
    <w:p w:rsidR="00B55357" w:rsidRPr="00B55357" w:rsidRDefault="00B55357" w:rsidP="00B55357"/>
    <w:p w:rsidR="00B55357" w:rsidRPr="00B55357" w:rsidRDefault="00B55357" w:rsidP="00B55357"/>
    <w:p w:rsidR="00B55357" w:rsidRPr="00B55357" w:rsidRDefault="00B55357" w:rsidP="00B55357"/>
    <w:p w:rsidR="00B55357" w:rsidRPr="00B55357" w:rsidRDefault="00B55357" w:rsidP="00B55357"/>
    <w:p w:rsidR="00B55357" w:rsidRPr="000556B6" w:rsidRDefault="00B55357" w:rsidP="000556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5357" w:rsidRPr="000556B6" w:rsidRDefault="00B55357" w:rsidP="000556B6">
      <w:pPr>
        <w:pStyle w:val="richfactdown-paragraph"/>
        <w:shd w:val="clear" w:color="auto" w:fill="FFFFFF"/>
        <w:jc w:val="both"/>
      </w:pPr>
      <w:proofErr w:type="gramStart"/>
      <w:r w:rsidRPr="000556B6">
        <w:rPr>
          <w:u w:val="single"/>
        </w:rPr>
        <w:t>Осознанное</w:t>
      </w:r>
      <w:proofErr w:type="gramEnd"/>
      <w:r w:rsidRPr="000556B6">
        <w:rPr>
          <w:u w:val="single"/>
        </w:rPr>
        <w:t xml:space="preserve"> </w:t>
      </w:r>
      <w:proofErr w:type="spellStart"/>
      <w:r w:rsidRPr="000556B6">
        <w:rPr>
          <w:u w:val="single"/>
        </w:rPr>
        <w:t>родительство</w:t>
      </w:r>
      <w:proofErr w:type="spellEnd"/>
      <w:r w:rsidRPr="000556B6">
        <w:t xml:space="preserve"> - подход, в котором родители сознательно присутствуют и в полной мере ощущают каждый момент, проводимый вместе с детьми. Это активное присутствие и участие в жизни ребенка без суда и навязывания собственных ожиданий. Это намеренное включение в пространство ребенка, в его мысли, переживания и эмоции.</w:t>
      </w:r>
    </w:p>
    <w:p w:rsidR="00B55357" w:rsidRPr="000556B6" w:rsidRDefault="00B55357" w:rsidP="000556B6">
      <w:pPr>
        <w:pStyle w:val="richfactdown-paragraph"/>
        <w:shd w:val="clear" w:color="auto" w:fill="FFFFFF"/>
        <w:spacing w:before="0" w:beforeAutospacing="0" w:after="0" w:afterAutospacing="0"/>
        <w:jc w:val="both"/>
      </w:pPr>
    </w:p>
    <w:p w:rsidR="00B55357" w:rsidRPr="000556B6" w:rsidRDefault="00B55357" w:rsidP="000556B6">
      <w:pPr>
        <w:pStyle w:val="richfactdown-paragraph"/>
        <w:shd w:val="clear" w:color="auto" w:fill="FFFFFF"/>
        <w:spacing w:before="0" w:beforeAutospacing="0" w:after="0" w:afterAutospacing="0"/>
        <w:jc w:val="both"/>
      </w:pPr>
      <w:r w:rsidRPr="000556B6">
        <w:rPr>
          <w:rStyle w:val="a5"/>
          <w:b w:val="0"/>
          <w:bCs w:val="0"/>
          <w:u w:val="single"/>
        </w:rPr>
        <w:t xml:space="preserve">Осознанное </w:t>
      </w:r>
      <w:proofErr w:type="spellStart"/>
      <w:r w:rsidRPr="000556B6">
        <w:rPr>
          <w:rStyle w:val="a5"/>
          <w:b w:val="0"/>
          <w:bCs w:val="0"/>
          <w:u w:val="single"/>
        </w:rPr>
        <w:t>родительство</w:t>
      </w:r>
      <w:proofErr w:type="spellEnd"/>
      <w:r w:rsidRPr="000556B6">
        <w:t> — это подход, который помогает родителям быть более уверенными и способными воспитывать детей.</w:t>
      </w:r>
    </w:p>
    <w:p w:rsidR="00B55357" w:rsidRPr="000556B6" w:rsidRDefault="00B55357" w:rsidP="000556B6">
      <w:pPr>
        <w:pStyle w:val="richfactdown-paragraph"/>
        <w:shd w:val="clear" w:color="auto" w:fill="FFFFFF"/>
        <w:spacing w:before="107" w:beforeAutospacing="0" w:after="0" w:afterAutospacing="0"/>
        <w:jc w:val="both"/>
      </w:pPr>
      <w:r w:rsidRPr="000556B6">
        <w:t xml:space="preserve">Вот некоторые принципы </w:t>
      </w:r>
      <w:proofErr w:type="gramStart"/>
      <w:r w:rsidRPr="000556B6">
        <w:t>осознанного</w:t>
      </w:r>
      <w:proofErr w:type="gramEnd"/>
      <w:r w:rsidRPr="000556B6">
        <w:t xml:space="preserve"> </w:t>
      </w:r>
      <w:proofErr w:type="spellStart"/>
      <w:r w:rsidRPr="000556B6">
        <w:t>родительства</w:t>
      </w:r>
      <w:proofErr w:type="spellEnd"/>
      <w:r w:rsidRPr="000556B6">
        <w:t>: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быть в настоящем моменте;</w:t>
      </w:r>
    </w:p>
    <w:p w:rsidR="00B55357" w:rsidRPr="000556B6" w:rsidRDefault="00B55357" w:rsidP="00816E3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</w:pPr>
      <w:r w:rsidRPr="000556B6">
        <w:t xml:space="preserve">практиковать </w:t>
      </w:r>
      <w:proofErr w:type="spellStart"/>
      <w:r w:rsidRPr="000556B6">
        <w:t>эмпатию</w:t>
      </w:r>
      <w:proofErr w:type="spellEnd"/>
      <w:r w:rsidRPr="000556B6">
        <w:t>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развивать связь с ребёнком;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проявлять терпение;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устанавливать границы;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уважать индивидуальность;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приветствовать ошибки как возможности для роста;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проводить время на природе;</w:t>
      </w:r>
    </w:p>
    <w:p w:rsidR="00B55357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быть ролевыми моделями;</w:t>
      </w:r>
    </w:p>
    <w:p w:rsidR="00D93015" w:rsidRPr="000556B6" w:rsidRDefault="00B55357" w:rsidP="000556B6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0556B6">
        <w:t>искать поддержку.</w:t>
      </w:r>
    </w:p>
    <w:p w:rsidR="00B55357" w:rsidRPr="000556B6" w:rsidRDefault="00B55357" w:rsidP="000556B6">
      <w:pPr>
        <w:jc w:val="both"/>
        <w:rPr>
          <w:rFonts w:ascii="Times New Roman" w:hAnsi="Times New Roman" w:cs="Times New Roman"/>
          <w:sz w:val="24"/>
          <w:szCs w:val="24"/>
        </w:rPr>
      </w:pPr>
      <w:r w:rsidRPr="000556B6">
        <w:rPr>
          <w:rFonts w:ascii="Times New Roman" w:hAnsi="Times New Roman" w:cs="Times New Roman"/>
          <w:sz w:val="24"/>
          <w:szCs w:val="24"/>
        </w:rPr>
        <w:t xml:space="preserve">В качестве его основных характеристик «осознанного </w:t>
      </w:r>
      <w:proofErr w:type="spellStart"/>
      <w:r w:rsidRPr="000556B6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0556B6">
        <w:rPr>
          <w:rFonts w:ascii="Times New Roman" w:hAnsi="Times New Roman" w:cs="Times New Roman"/>
          <w:sz w:val="24"/>
          <w:szCs w:val="24"/>
        </w:rPr>
        <w:t xml:space="preserve">» можно выделить: высокую степень осознания родителями семейных ценностей, установок, чувств; ответственное отношение; понимания себя, своих мотивов поведения; осознание своего родительского единства. </w:t>
      </w:r>
    </w:p>
    <w:p w:rsidR="00B55357" w:rsidRPr="000556B6" w:rsidRDefault="00B55357" w:rsidP="000556B6">
      <w:pPr>
        <w:pStyle w:val="a6"/>
        <w:shd w:val="clear" w:color="auto" w:fill="FFFFFF"/>
        <w:spacing w:before="267" w:beforeAutospacing="0" w:after="267" w:afterAutospacing="0"/>
        <w:jc w:val="both"/>
      </w:pPr>
      <w:r w:rsidRPr="000556B6">
        <w:rPr>
          <w:u w:val="single"/>
        </w:rPr>
        <w:t xml:space="preserve">Цель осознанного </w:t>
      </w:r>
      <w:proofErr w:type="spellStart"/>
      <w:r w:rsidRPr="000556B6">
        <w:rPr>
          <w:u w:val="single"/>
        </w:rPr>
        <w:t>родительства</w:t>
      </w:r>
      <w:proofErr w:type="spellEnd"/>
      <w:r w:rsidRPr="000556B6">
        <w:t xml:space="preserve"> — создание полноценных условий для развития и личностного роста ребенка, реализации заложенных талантов и способностей. Это предполагает активную позицию семьи во взаимоотношениях, в том числе, с дошкольным учреждением.</w:t>
      </w:r>
      <w:r w:rsidRPr="000556B6">
        <w:br/>
        <w:t xml:space="preserve">Основа осознанного </w:t>
      </w:r>
      <w:proofErr w:type="spellStart"/>
      <w:r w:rsidRPr="000556B6">
        <w:t>родительства</w:t>
      </w:r>
      <w:proofErr w:type="spellEnd"/>
      <w:r w:rsidRPr="000556B6">
        <w:t xml:space="preserve"> заключается в балансе: с одной стороны, родители берут на себя ответственность за свое поведение и дальнейшее развитие своего ребенка как личности. </w:t>
      </w:r>
      <w:proofErr w:type="gramStart"/>
      <w:r w:rsidRPr="000556B6">
        <w:t>С другой — предоставляют ему максимальную свободу действий для полной самореализации.</w:t>
      </w:r>
      <w:proofErr w:type="gramEnd"/>
    </w:p>
    <w:p w:rsidR="00B55357" w:rsidRPr="00B55357" w:rsidRDefault="00B55357" w:rsidP="000556B6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35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подход — своего рода антипод авторитарного стиля, где последнее слово должно оставаться за родителями, а самое главное, чего ждут от детей — послушания. Осознанный родитель спрашивает в первую очередь с самого себя: получается ли у него стать ребенку не «контролером», а любящим человеком, другом, и наставником, надежной опорой?</w:t>
      </w:r>
    </w:p>
    <w:p w:rsidR="00B55357" w:rsidRPr="00B55357" w:rsidRDefault="00B55357" w:rsidP="000556B6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3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Осознанное </w:t>
      </w:r>
      <w:proofErr w:type="spellStart"/>
      <w:r w:rsidRPr="00B553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родительство</w:t>
      </w:r>
      <w:proofErr w:type="spellEnd"/>
      <w:r w:rsidRPr="00B5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комплексный подход к воспитанию ребенка, и его конечная цель — вырастить здорового и счастливого человека, который любит окружающий мир, стремится к самосовершенствованию и самореализации.</w:t>
      </w:r>
    </w:p>
    <w:p w:rsidR="00B55357" w:rsidRDefault="00B55357" w:rsidP="000556B6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Воспитывая детей осознанно, необходимо уделять особое внимание их эмоциональному состоянию, личностным способностям, душевным переживаниям. Это, в свою очередь, помогает создать по-настоящему крепкую семью. Но чтобы стать осознанными, родителям, необходимо начать развиваться самим, научиться </w:t>
      </w:r>
      <w:proofErr w:type="gramStart"/>
      <w:r w:rsidRPr="00B553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по-новому</w:t>
      </w:r>
      <w:proofErr w:type="gramEnd"/>
      <w:r w:rsidRPr="00B55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видеть и понимать своего ребенка.</w:t>
      </w:r>
    </w:p>
    <w:p w:rsidR="000556B6" w:rsidRDefault="000556B6" w:rsidP="000556B6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-625475</wp:posOffset>
            </wp:positionH>
            <wp:positionV relativeFrom="paragraph">
              <wp:posOffset>-90170</wp:posOffset>
            </wp:positionV>
            <wp:extent cx="7795260" cy="2099310"/>
            <wp:effectExtent l="19050" t="0" r="0" b="0"/>
            <wp:wrapSquare wrapText="bothSides"/>
            <wp:docPr id="2" name="Рисунок 1" descr="ПОДГОТ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ГОТОВК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526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293" w:rsidRDefault="004C0293" w:rsidP="004C0293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Ответственное </w:t>
      </w:r>
      <w:proofErr w:type="spellStart"/>
      <w:r w:rsidRPr="00816E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родительство</w:t>
      </w:r>
      <w:proofErr w:type="spellEnd"/>
      <w:r w:rsidRPr="004C0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C0293">
        <w:rPr>
          <w:rFonts w:ascii="Times New Roman" w:eastAsia="Times New Roman" w:hAnsi="Times New Roman" w:cs="Times New Roman"/>
          <w:sz w:val="24"/>
          <w:szCs w:val="24"/>
        </w:rPr>
        <w:t xml:space="preserve">социальный феномен, характеризующий качества родителей, проявляющиеся в </w:t>
      </w:r>
      <w:r w:rsidRPr="004C02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отношениях и взаимодействиях родителей и ребенка </w:t>
      </w:r>
      <w:r w:rsidRPr="004C0293">
        <w:rPr>
          <w:rFonts w:ascii="Times New Roman" w:eastAsia="Times New Roman" w:hAnsi="Times New Roman" w:cs="Times New Roman"/>
          <w:sz w:val="24"/>
          <w:szCs w:val="24"/>
        </w:rPr>
        <w:t xml:space="preserve">(забота, уважение, поддержка, сочувствие, сопереживание), осознанное влияние родителей на процесс сохранения жизни и здоровья ребенка. </w:t>
      </w:r>
    </w:p>
    <w:p w:rsidR="00816E36" w:rsidRPr="004C0293" w:rsidRDefault="00816E36" w:rsidP="004C0293">
      <w:pPr>
        <w:shd w:val="clear" w:color="auto" w:fill="FFFFFF"/>
        <w:spacing w:before="267" w:after="26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36">
        <w:rPr>
          <w:rStyle w:val="a5"/>
          <w:rFonts w:ascii="Times New Roman" w:hAnsi="Times New Roman" w:cs="Times New Roman"/>
          <w:b w:val="0"/>
          <w:bCs w:val="0"/>
          <w:sz w:val="24"/>
          <w:szCs w:val="24"/>
          <w:u w:val="single"/>
          <w:shd w:val="clear" w:color="auto" w:fill="FFFFFF"/>
        </w:rPr>
        <w:t xml:space="preserve">Ответственное </w:t>
      </w:r>
      <w:proofErr w:type="spellStart"/>
      <w:r w:rsidRPr="00816E36">
        <w:rPr>
          <w:rStyle w:val="a5"/>
          <w:rFonts w:ascii="Times New Roman" w:hAnsi="Times New Roman" w:cs="Times New Roman"/>
          <w:b w:val="0"/>
          <w:bCs w:val="0"/>
          <w:sz w:val="24"/>
          <w:szCs w:val="24"/>
          <w:u w:val="single"/>
          <w:shd w:val="clear" w:color="auto" w:fill="FFFFFF"/>
        </w:rPr>
        <w:t>родительство</w:t>
      </w:r>
      <w:proofErr w:type="spellEnd"/>
      <w:r w:rsidRPr="00816E36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выполнение родителями своих обязанностей по содержанию, воспитанию, обучению, сохранению здоровья ребёнка исходя из его законных интересов и потребностей, создание условий, в которых ребёнок может в полной мере развиваться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4C0293" w:rsidRDefault="004C0293" w:rsidP="000556B6">
      <w:pPr>
        <w:shd w:val="clear" w:color="auto" w:fill="FFFFFF"/>
        <w:spacing w:before="267" w:after="2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Несколько мнений о том, что такое </w:t>
      </w:r>
      <w:r w:rsidRPr="004C02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ответственное </w:t>
      </w:r>
      <w:proofErr w:type="spellStart"/>
      <w:r w:rsidRPr="004C02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родительство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C0293">
        <w:rPr>
          <w:rFonts w:ascii="Helvetica" w:eastAsia="Times New Roman" w:hAnsi="Helvetica" w:cs="Times New Roman"/>
          <w:color w:val="1A1A1A"/>
          <w:sz w:val="24"/>
          <w:szCs w:val="24"/>
          <w:lang w:eastAsia="ru-RU"/>
        </w:rPr>
        <w:t>«</w:t>
      </w: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Ответственность – это некоторая ответственность за результат, за развитие,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за воспитание ребенка. Она может быть связана с осознанным осуществлением данного процесса. Ответственность – больше осознанность: без осознанности, осмысления, без </w:t>
      </w:r>
      <w:proofErr w:type="spellStart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самокорректировки</w:t>
      </w:r>
      <w:proofErr w:type="spellEnd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случае необходимости нет ответственности»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«Ответственное </w:t>
      </w:r>
      <w:proofErr w:type="spellStart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родительство</w:t>
      </w:r>
      <w:proofErr w:type="spellEnd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– это осознанное отношение к принятию решения о рождении ребенка либо принятию решения о воспитании детей, взятых из госучреждения (это дети-сироты, дети,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оставшиеся без попечения родителей)»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 xml:space="preserve">Ответственное </w:t>
      </w:r>
      <w:proofErr w:type="spellStart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>родительство</w:t>
      </w:r>
      <w:proofErr w:type="spellEnd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–</w:t>
      </w:r>
      <w:r w:rsid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это комплексное, </w:t>
      </w:r>
      <w:proofErr w:type="spellStart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многоаспектное</w:t>
      </w:r>
      <w:proofErr w:type="spellEnd"/>
      <w:r w:rsidRPr="004C029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понятие, подразумевающее наличие нормативного образца для родительского поведения, осознание и принятие социальной роли родителя и связанной с нею ответственности, способности выстраивать отношения с ребенком на основе любви и доверия, а также наличие ресурсов для обеспечения содержания ребенка.</w:t>
      </w:r>
    </w:p>
    <w:p w:rsidR="00816E36" w:rsidRDefault="00816E36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16E36" w:rsidRPr="00816E36" w:rsidRDefault="00816E36" w:rsidP="00816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>Ответственный родитель 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это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прежде всего личностно зрелый человек,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й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нести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ответственность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свои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поступки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свою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жизнь.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Зрелая 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личность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способна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я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создать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наиболее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благоприятные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условия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ния подрастающего поколения, для роста и полноценного развития ребенка </w:t>
      </w: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спечить его как в материальном,  так и в духовном плане всем необходимым. </w:t>
      </w:r>
    </w:p>
    <w:p w:rsidR="00816E36" w:rsidRPr="004C0293" w:rsidRDefault="00816E36" w:rsidP="00816E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C0293" w:rsidRPr="004C0293" w:rsidRDefault="004C0293" w:rsidP="004C02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C0293" w:rsidRPr="00B55357" w:rsidRDefault="00816E36" w:rsidP="00816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 xml:space="preserve">Ответственное </w:t>
      </w:r>
      <w:proofErr w:type="spellStart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>родительство</w:t>
      </w:r>
      <w:proofErr w:type="spellEnd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с одной стороны, предполагает предоставление ребенку свободы выбора, с другой – строгость, умение ставить запреты и ограничивать действия ребенка в тех ситуациях, когда это необходимо. </w:t>
      </w:r>
      <w:proofErr w:type="gramStart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>Ответственное</w:t>
      </w:r>
      <w:proofErr w:type="gramEnd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 xml:space="preserve"> </w:t>
      </w:r>
      <w:proofErr w:type="spellStart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u w:val="single"/>
          <w:lang w:eastAsia="ru-RU"/>
        </w:rPr>
        <w:t>родительство</w:t>
      </w:r>
      <w:proofErr w:type="spellEnd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складывается в результате постоянного взаимодействия, коммуникации между родителями и ребенком. При этом чтобы подобное взаимодействие приводило к формированию действительно ответственного </w:t>
      </w:r>
      <w:proofErr w:type="spellStart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родительства</w:t>
      </w:r>
      <w:proofErr w:type="spellEnd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родители должны руководствоваться в первую очередь не своими собственными интересами, желаниями или потребностями, а интересами и потребностями самого ребенка как личности. В связи с этим ответственное </w:t>
      </w:r>
      <w:proofErr w:type="spellStart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родительство</w:t>
      </w:r>
      <w:proofErr w:type="spellEnd"/>
      <w:r w:rsidRPr="00816E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подразумевает наличие такого важного качества, как понимание интересов ребенка. Иначе говоря, ответственные родители – это родители, обладающие особой родительской компетенцией, то есть пониманием того, что на данном возрастном этапе или в данной жизненной ситуации нужно их ребенку</w:t>
      </w:r>
    </w:p>
    <w:sectPr w:rsidR="004C0293" w:rsidRPr="00B55357" w:rsidSect="004C0293">
      <w:pgSz w:w="11906" w:h="16838"/>
      <w:pgMar w:top="142" w:right="720" w:bottom="72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727D"/>
    <w:multiLevelType w:val="multilevel"/>
    <w:tmpl w:val="F076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D352F"/>
    <w:multiLevelType w:val="multilevel"/>
    <w:tmpl w:val="227C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57B64"/>
    <w:multiLevelType w:val="multilevel"/>
    <w:tmpl w:val="E8D2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960187"/>
    <w:multiLevelType w:val="multilevel"/>
    <w:tmpl w:val="79E2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357"/>
    <w:rsid w:val="000556B6"/>
    <w:rsid w:val="00240D52"/>
    <w:rsid w:val="004C0293"/>
    <w:rsid w:val="005B016C"/>
    <w:rsid w:val="00816E36"/>
    <w:rsid w:val="008724D3"/>
    <w:rsid w:val="00A420BA"/>
    <w:rsid w:val="00AF663F"/>
    <w:rsid w:val="00B55357"/>
    <w:rsid w:val="00D90478"/>
    <w:rsid w:val="00D9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</w:style>
  <w:style w:type="paragraph" w:styleId="2">
    <w:name w:val="heading 2"/>
    <w:basedOn w:val="a"/>
    <w:link w:val="20"/>
    <w:uiPriority w:val="9"/>
    <w:qFormat/>
    <w:rsid w:val="00B55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53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B5535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357"/>
    <w:rPr>
      <w:rFonts w:ascii="Tahoma" w:hAnsi="Tahoma" w:cs="Tahoma"/>
      <w:sz w:val="16"/>
      <w:szCs w:val="16"/>
    </w:rPr>
  </w:style>
  <w:style w:type="paragraph" w:customStyle="1" w:styleId="richfactdown-paragraph">
    <w:name w:val="richfactdown-paragraph"/>
    <w:basedOn w:val="a"/>
    <w:rsid w:val="00B5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5535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553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53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5535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6">
    <w:name w:val="Normal (Web)"/>
    <w:basedOn w:val="a"/>
    <w:uiPriority w:val="99"/>
    <w:semiHidden/>
    <w:unhideWhenUsed/>
    <w:rsid w:val="00B5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propertyname">
    <w:name w:val="article-property__name"/>
    <w:basedOn w:val="a0"/>
    <w:rsid w:val="00B55357"/>
  </w:style>
  <w:style w:type="character" w:customStyle="1" w:styleId="article-propertyvalue">
    <w:name w:val="article-property__value"/>
    <w:basedOn w:val="a0"/>
    <w:rsid w:val="00B55357"/>
  </w:style>
  <w:style w:type="character" w:styleId="a7">
    <w:name w:val="Hyperlink"/>
    <w:basedOn w:val="a0"/>
    <w:uiPriority w:val="99"/>
    <w:semiHidden/>
    <w:unhideWhenUsed/>
    <w:rsid w:val="00B55357"/>
    <w:rPr>
      <w:color w:val="0000FF"/>
      <w:u w:val="single"/>
    </w:rPr>
  </w:style>
  <w:style w:type="paragraph" w:styleId="HTML">
    <w:name w:val="HTML Address"/>
    <w:basedOn w:val="a"/>
    <w:link w:val="HTML0"/>
    <w:uiPriority w:val="99"/>
    <w:semiHidden/>
    <w:unhideWhenUsed/>
    <w:rsid w:val="00B5535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B5535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553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5535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553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5535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04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94507">
                          <w:marLeft w:val="0"/>
                          <w:marRight w:val="0"/>
                          <w:marTop w:val="533"/>
                          <w:marBottom w:val="0"/>
                          <w:divBdr>
                            <w:top w:val="single" w:sz="4" w:space="13" w:color="EDEE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80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1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03938">
                          <w:marLeft w:val="0"/>
                          <w:marRight w:val="53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4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81879">
                                  <w:marLeft w:val="0"/>
                                  <w:marRight w:val="4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47764">
                                      <w:marLeft w:val="0"/>
                                      <w:marRight w:val="0"/>
                                      <w:marTop w:val="0"/>
                                      <w:marBottom w:val="3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007568">
                                      <w:marLeft w:val="0"/>
                                      <w:marRight w:val="0"/>
                                      <w:marTop w:val="1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24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545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0888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95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230788">
                                  <w:marLeft w:val="0"/>
                                  <w:marRight w:val="4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19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49532">
                                      <w:marLeft w:val="0"/>
                                      <w:marRight w:val="0"/>
                                      <w:marTop w:val="0"/>
                                      <w:marBottom w:val="3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249485">
                                      <w:marLeft w:val="0"/>
                                      <w:marRight w:val="0"/>
                                      <w:marTop w:val="1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16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45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09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43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3814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708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8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47741">
                                  <w:marLeft w:val="0"/>
                                  <w:marRight w:val="0"/>
                                  <w:marTop w:val="0"/>
                                  <w:marBottom w:val="2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67927">
                                  <w:marLeft w:val="427"/>
                                  <w:marRight w:val="42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842995">
                                      <w:marLeft w:val="0"/>
                                      <w:marRight w:val="0"/>
                                      <w:marTop w:val="0"/>
                                      <w:marBottom w:val="3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8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3386">
                      <w:marLeft w:val="0"/>
                      <w:marRight w:val="0"/>
                      <w:marTop w:val="0"/>
                      <w:marBottom w:val="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925158">
                      <w:marLeft w:val="0"/>
                      <w:marRight w:val="0"/>
                      <w:marTop w:val="0"/>
                      <w:marBottom w:val="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259863">
                      <w:marLeft w:val="0"/>
                      <w:marRight w:val="0"/>
                      <w:marTop w:val="0"/>
                      <w:marBottom w:val="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9293">
                  <w:marLeft w:val="0"/>
                  <w:marRight w:val="53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090152">
              <w:marLeft w:val="0"/>
              <w:marRight w:val="0"/>
              <w:marTop w:val="0"/>
              <w:marBottom w:val="0"/>
              <w:divBdr>
                <w:top w:val="single" w:sz="4" w:space="13" w:color="EDEE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7961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475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20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0118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3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6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82348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7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1993968">
              <w:marLeft w:val="0"/>
              <w:marRight w:val="0"/>
              <w:marTop w:val="0"/>
              <w:marBottom w:val="0"/>
              <w:divBdr>
                <w:top w:val="single" w:sz="4" w:space="13" w:color="EDEE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3718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66024">
                  <w:marLeft w:val="0"/>
                  <w:marRight w:val="42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732802">
              <w:marLeft w:val="0"/>
              <w:marRight w:val="0"/>
              <w:marTop w:val="0"/>
              <w:marBottom w:val="0"/>
              <w:divBdr>
                <w:top w:val="single" w:sz="4" w:space="13" w:color="EDEE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6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599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1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eloch</dc:creator>
  <cp:lastModifiedBy>eloch</cp:lastModifiedBy>
  <cp:revision>2</cp:revision>
  <dcterms:created xsi:type="dcterms:W3CDTF">2024-08-26T10:18:00Z</dcterms:created>
  <dcterms:modified xsi:type="dcterms:W3CDTF">2024-08-26T10:18:00Z</dcterms:modified>
</cp:coreProperties>
</file>